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8B" w:rsidRPr="00C24D8B" w:rsidRDefault="00C24D8B" w:rsidP="00C24D8B">
      <w:pPr>
        <w:rPr>
          <w:rFonts w:ascii="Arial" w:hAnsi="Arial" w:cs="Arial"/>
          <w:sz w:val="18"/>
          <w:szCs w:val="18"/>
        </w:rPr>
      </w:pPr>
    </w:p>
    <w:p w:rsidR="00C24D8B" w:rsidRPr="00C24D8B" w:rsidRDefault="00C24D8B" w:rsidP="00C24D8B">
      <w:pPr>
        <w:pStyle w:val="ICIDLevel1para"/>
        <w:rPr>
          <w:sz w:val="22"/>
          <w:szCs w:val="22"/>
        </w:rPr>
      </w:pPr>
      <w:r w:rsidRPr="00C24D8B">
        <w:rPr>
          <w:rFonts w:ascii="Frutiger 45 Light" w:hAnsi="Frutiger 45 Light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2.8pt;margin-top:-50.4pt;width:190.8pt;height:40.7pt;z-index:251659264" o:allowincell="f">
            <v:imagedata r:id="rId6" o:title=""/>
            <w10:wrap type="topAndBottom"/>
          </v:shape>
          <o:OLEObject Type="Embed" ProgID="Imaging.Document" ShapeID="_x0000_s1026" DrawAspect="Content" ObjectID="_1531713323" r:id="rId7"/>
        </w:pict>
      </w:r>
      <w:r w:rsidRPr="00C24D8B">
        <w:rPr>
          <w:sz w:val="22"/>
          <w:szCs w:val="22"/>
        </w:rPr>
        <w:t xml:space="preserve">The </w:t>
      </w:r>
      <w:r w:rsidRPr="00C24D8B">
        <w:rPr>
          <w:sz w:val="22"/>
          <w:szCs w:val="22"/>
        </w:rPr>
        <w:t>Duke</w:t>
      </w:r>
      <w:r w:rsidRPr="00C24D8B">
        <w:rPr>
          <w:sz w:val="22"/>
          <w:szCs w:val="22"/>
        </w:rPr>
        <w:t xml:space="preserve"> of Cornwall Spinal Treatment Centre</w:t>
      </w:r>
    </w:p>
    <w:p w:rsidR="00C24D8B" w:rsidRPr="00C24D8B" w:rsidRDefault="00C24D8B" w:rsidP="00C24D8B">
      <w:pPr>
        <w:pStyle w:val="ICIDLevel1para"/>
        <w:rPr>
          <w:sz w:val="22"/>
          <w:szCs w:val="22"/>
        </w:rPr>
      </w:pPr>
      <w:r w:rsidRPr="00C24D8B">
        <w:rPr>
          <w:sz w:val="22"/>
          <w:szCs w:val="22"/>
        </w:rPr>
        <w:t>Salisbury NHS Foundation Trust</w:t>
      </w:r>
    </w:p>
    <w:p w:rsidR="00C24D8B" w:rsidRPr="00EB44D1" w:rsidRDefault="00C24D8B" w:rsidP="00C24D8B">
      <w:pPr>
        <w:pStyle w:val="ICIDLevel1para"/>
      </w:pPr>
      <w:r w:rsidRPr="00C24D8B">
        <w:rPr>
          <w:sz w:val="22"/>
          <w:szCs w:val="22"/>
        </w:rPr>
        <w:t>Salisbury</w:t>
      </w:r>
      <w:r w:rsidRPr="00C24D8B">
        <w:rPr>
          <w:sz w:val="22"/>
          <w:szCs w:val="22"/>
        </w:rPr>
        <w:t xml:space="preserve"> District Hospital</w:t>
      </w:r>
    </w:p>
    <w:p w:rsidR="00C24D8B" w:rsidRPr="00EB44D1" w:rsidRDefault="00C24D8B" w:rsidP="00C24D8B">
      <w:pPr>
        <w:jc w:val="right"/>
        <w:rPr>
          <w:rFonts w:ascii="Frutiger 55 Roman" w:hAnsi="Frutiger 55 Roman"/>
        </w:rPr>
      </w:pPr>
      <w:r w:rsidRPr="00EB44D1">
        <w:rPr>
          <w:rFonts w:ascii="Frutiger 55 Roman" w:hAnsi="Frutiger 55 Roman"/>
        </w:rPr>
        <w:t>Salisbury</w:t>
      </w:r>
    </w:p>
    <w:p w:rsidR="00C24D8B" w:rsidRPr="00EB44D1" w:rsidRDefault="00C24D8B" w:rsidP="00C24D8B">
      <w:pPr>
        <w:jc w:val="right"/>
        <w:rPr>
          <w:rFonts w:ascii="Frutiger 55 Roman" w:hAnsi="Frutiger 55 Roman"/>
        </w:rPr>
      </w:pPr>
      <w:r w:rsidRPr="00EB44D1">
        <w:rPr>
          <w:rFonts w:ascii="Frutiger 55 Roman" w:hAnsi="Frutiger 55 Roman"/>
        </w:rPr>
        <w:t>Wiltshire</w:t>
      </w:r>
    </w:p>
    <w:p w:rsidR="00C24D8B" w:rsidRPr="00EB44D1" w:rsidRDefault="00C24D8B" w:rsidP="00C24D8B">
      <w:pPr>
        <w:jc w:val="right"/>
        <w:rPr>
          <w:rFonts w:ascii="Frutiger 55 Roman" w:hAnsi="Frutiger 55 Roman"/>
        </w:rPr>
      </w:pPr>
      <w:r w:rsidRPr="00EB44D1">
        <w:rPr>
          <w:rFonts w:ascii="Frutiger 55 Roman" w:hAnsi="Frutiger 55 Roman"/>
        </w:rPr>
        <w:t>SP2 8BJ</w:t>
      </w:r>
    </w:p>
    <w:p w:rsidR="00C24D8B" w:rsidRPr="00EB44D1" w:rsidRDefault="00C24D8B" w:rsidP="00C24D8B">
      <w:pPr>
        <w:jc w:val="right"/>
        <w:rPr>
          <w:rFonts w:ascii="Frutiger 55 Roman" w:hAnsi="Frutiger 55 Roman"/>
        </w:rPr>
      </w:pPr>
      <w:r w:rsidRPr="00EB44D1">
        <w:rPr>
          <w:rFonts w:ascii="Frutiger 55 Roman" w:hAnsi="Frutiger 55 Roman"/>
        </w:rPr>
        <w:t>Tel:  (01722) 336262</w:t>
      </w:r>
    </w:p>
    <w:p w:rsidR="00C24D8B" w:rsidRPr="00EB44D1" w:rsidRDefault="00C24D8B" w:rsidP="00C24D8B">
      <w:pPr>
        <w:jc w:val="right"/>
        <w:rPr>
          <w:rFonts w:ascii="Frutiger 55 Roman" w:hAnsi="Frutiger 55 Roman"/>
        </w:rPr>
      </w:pPr>
      <w:r w:rsidRPr="00EB44D1">
        <w:rPr>
          <w:rFonts w:ascii="Frutiger 55 Roman" w:hAnsi="Frutiger 55 Roman"/>
        </w:rPr>
        <w:t>Fax:  (01722) 336550</w:t>
      </w:r>
    </w:p>
    <w:p w:rsidR="00C24D8B" w:rsidRDefault="00C24D8B" w:rsidP="00C24D8B">
      <w:pPr>
        <w:jc w:val="right"/>
        <w:rPr>
          <w:rFonts w:ascii="Frutiger 55 Roman" w:hAnsi="Frutiger 55 Roman"/>
          <w:sz w:val="16"/>
        </w:rPr>
      </w:pPr>
    </w:p>
    <w:p w:rsidR="00C24D8B" w:rsidRPr="00D63416" w:rsidRDefault="00C24D8B" w:rsidP="00C24D8B">
      <w:pPr>
        <w:rPr>
          <w:sz w:val="28"/>
          <w:szCs w:val="28"/>
        </w:rPr>
      </w:pPr>
      <w:r w:rsidRPr="00EB44D1">
        <w:rPr>
          <w:sz w:val="28"/>
          <w:szCs w:val="28"/>
        </w:rPr>
        <w:t>Date:</w:t>
      </w:r>
      <w:r>
        <w:rPr>
          <w:sz w:val="28"/>
          <w:szCs w:val="28"/>
        </w:rPr>
        <w:t xml:space="preserve">   </w:t>
      </w:r>
    </w:p>
    <w:p w:rsidR="00C24D8B" w:rsidRDefault="00C24D8B" w:rsidP="00C24D8B">
      <w:pPr>
        <w:jc w:val="center"/>
        <w:rPr>
          <w:b/>
          <w:sz w:val="28"/>
          <w:szCs w:val="28"/>
          <w:u w:val="single"/>
        </w:rPr>
      </w:pPr>
      <w:r w:rsidRPr="00EB44D1">
        <w:rPr>
          <w:b/>
          <w:sz w:val="28"/>
          <w:szCs w:val="28"/>
          <w:u w:val="single"/>
        </w:rPr>
        <w:t xml:space="preserve">Repatriation Agreement </w:t>
      </w:r>
    </w:p>
    <w:p w:rsidR="00C24D8B" w:rsidRDefault="00C24D8B" w:rsidP="00C24D8B">
      <w:pPr>
        <w:jc w:val="center"/>
        <w:rPr>
          <w:b/>
          <w:sz w:val="28"/>
          <w:szCs w:val="28"/>
          <w:u w:val="single"/>
        </w:rPr>
      </w:pPr>
    </w:p>
    <w:p w:rsidR="00C24D8B" w:rsidRDefault="00C24D8B" w:rsidP="00C24D8B">
      <w:pPr>
        <w:rPr>
          <w:sz w:val="28"/>
          <w:szCs w:val="28"/>
        </w:rPr>
      </w:pPr>
      <w:r>
        <w:rPr>
          <w:sz w:val="28"/>
          <w:szCs w:val="28"/>
        </w:rPr>
        <w:t>Repatriation may be required as there is a high demand for the specialist services at the Duke of Cornwall Spinal Treatment Centre. Therefore repatriation for your patient will be requested for one of the following reasons:</w:t>
      </w:r>
    </w:p>
    <w:p w:rsidR="00C24D8B" w:rsidRDefault="00C24D8B" w:rsidP="00C24D8B">
      <w:pPr>
        <w:rPr>
          <w:sz w:val="28"/>
          <w:szCs w:val="28"/>
        </w:rPr>
      </w:pPr>
    </w:p>
    <w:p w:rsidR="00C24D8B" w:rsidRDefault="00C24D8B" w:rsidP="00C24D8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Inability to participate in Intensive Rehabilitation.</w:t>
      </w:r>
    </w:p>
    <w:p w:rsidR="00C24D8B" w:rsidRDefault="00C24D8B" w:rsidP="00C24D8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Repeated unacceptable </w:t>
      </w:r>
      <w:proofErr w:type="spellStart"/>
      <w:r>
        <w:rPr>
          <w:sz w:val="28"/>
          <w:szCs w:val="28"/>
        </w:rPr>
        <w:t>behaviour</w:t>
      </w:r>
      <w:proofErr w:type="spellEnd"/>
      <w:r>
        <w:rPr>
          <w:sz w:val="28"/>
          <w:szCs w:val="28"/>
        </w:rPr>
        <w:t xml:space="preserve"> or non-compliance.</w:t>
      </w:r>
    </w:p>
    <w:p w:rsidR="00C24D8B" w:rsidRDefault="00C24D8B" w:rsidP="00C24D8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Delayed discharge.</w:t>
      </w:r>
    </w:p>
    <w:p w:rsidR="00C24D8B" w:rsidRDefault="00C24D8B" w:rsidP="00C24D8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Patient request.</w:t>
      </w:r>
      <w:r w:rsidRPr="00D63416">
        <w:rPr>
          <w:sz w:val="28"/>
          <w:szCs w:val="28"/>
        </w:rPr>
        <w:t xml:space="preserve"> </w:t>
      </w:r>
    </w:p>
    <w:p w:rsidR="00C24D8B" w:rsidRDefault="00C24D8B" w:rsidP="00C24D8B">
      <w:pPr>
        <w:rPr>
          <w:sz w:val="28"/>
          <w:szCs w:val="28"/>
        </w:rPr>
      </w:pPr>
    </w:p>
    <w:p w:rsidR="00C24D8B" w:rsidRPr="0028699B" w:rsidRDefault="00C24D8B" w:rsidP="00C24D8B">
      <w:pPr>
        <w:rPr>
          <w:sz w:val="28"/>
          <w:szCs w:val="28"/>
          <w:u w:val="single"/>
        </w:rPr>
      </w:pPr>
      <w:r w:rsidRPr="0028699B">
        <w:rPr>
          <w:sz w:val="28"/>
          <w:szCs w:val="28"/>
          <w:u w:val="single"/>
        </w:rPr>
        <w:t>To the Duke of Cornwall Spinal Treatment Centre:</w:t>
      </w:r>
    </w:p>
    <w:p w:rsidR="00C24D8B" w:rsidRPr="00EB44D1" w:rsidRDefault="00C24D8B" w:rsidP="00C24D8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6"/>
      </w:tblGrid>
      <w:tr w:rsidR="00C24D8B" w:rsidRPr="00EB44D1" w:rsidTr="00AC065A">
        <w:tc>
          <w:tcPr>
            <w:tcW w:w="8516" w:type="dxa"/>
          </w:tcPr>
          <w:p w:rsidR="00C24D8B" w:rsidRPr="00F6279E" w:rsidRDefault="00C24D8B" w:rsidP="00AC065A">
            <w:pPr>
              <w:rPr>
                <w:sz w:val="28"/>
                <w:szCs w:val="28"/>
              </w:rPr>
            </w:pPr>
            <w:r w:rsidRPr="00F6279E">
              <w:rPr>
                <w:sz w:val="28"/>
                <w:szCs w:val="28"/>
              </w:rPr>
              <w:t xml:space="preserve">Patient Name: </w:t>
            </w:r>
            <w:r w:rsidRPr="00F6279E">
              <w:rPr>
                <w:sz w:val="28"/>
                <w:szCs w:val="28"/>
              </w:rPr>
              <w:tab/>
            </w:r>
            <w:r w:rsidRPr="00F6279E">
              <w:rPr>
                <w:sz w:val="28"/>
                <w:szCs w:val="28"/>
              </w:rPr>
              <w:tab/>
            </w:r>
            <w:r w:rsidRPr="00F6279E">
              <w:rPr>
                <w:sz w:val="28"/>
                <w:szCs w:val="28"/>
              </w:rPr>
              <w:tab/>
            </w:r>
            <w:r w:rsidRPr="00F6279E">
              <w:rPr>
                <w:sz w:val="28"/>
                <w:szCs w:val="28"/>
              </w:rPr>
              <w:tab/>
            </w:r>
            <w:r w:rsidRPr="00F6279E">
              <w:rPr>
                <w:sz w:val="28"/>
                <w:szCs w:val="28"/>
              </w:rPr>
              <w:tab/>
            </w:r>
            <w:r w:rsidRPr="00F6279E">
              <w:rPr>
                <w:sz w:val="28"/>
                <w:szCs w:val="28"/>
              </w:rPr>
              <w:tab/>
            </w:r>
            <w:r w:rsidRPr="00F6279E">
              <w:rPr>
                <w:sz w:val="28"/>
                <w:szCs w:val="28"/>
              </w:rPr>
              <w:tab/>
            </w:r>
          </w:p>
        </w:tc>
      </w:tr>
      <w:tr w:rsidR="00C24D8B" w:rsidRPr="00EB44D1" w:rsidTr="00AC065A">
        <w:tc>
          <w:tcPr>
            <w:tcW w:w="8516" w:type="dxa"/>
          </w:tcPr>
          <w:p w:rsidR="00C24D8B" w:rsidRPr="00F6279E" w:rsidRDefault="00C24D8B" w:rsidP="00AC065A">
            <w:pPr>
              <w:rPr>
                <w:sz w:val="28"/>
                <w:szCs w:val="28"/>
              </w:rPr>
            </w:pPr>
            <w:r w:rsidRPr="00F6279E">
              <w:rPr>
                <w:sz w:val="28"/>
                <w:szCs w:val="28"/>
              </w:rPr>
              <w:t>Date of birth:</w:t>
            </w:r>
          </w:p>
        </w:tc>
      </w:tr>
      <w:tr w:rsidR="00C24D8B" w:rsidRPr="00EB44D1" w:rsidTr="00AC065A">
        <w:tc>
          <w:tcPr>
            <w:tcW w:w="8516" w:type="dxa"/>
          </w:tcPr>
          <w:p w:rsidR="00C24D8B" w:rsidRPr="00F6279E" w:rsidRDefault="00C24D8B" w:rsidP="00AC065A">
            <w:pPr>
              <w:rPr>
                <w:sz w:val="28"/>
                <w:szCs w:val="28"/>
              </w:rPr>
            </w:pPr>
            <w:r w:rsidRPr="00F6279E">
              <w:rPr>
                <w:sz w:val="28"/>
                <w:szCs w:val="28"/>
              </w:rPr>
              <w:t>NHS Number:</w:t>
            </w:r>
          </w:p>
        </w:tc>
      </w:tr>
      <w:tr w:rsidR="00C24D8B" w:rsidRPr="00EB44D1" w:rsidTr="00AC065A">
        <w:tc>
          <w:tcPr>
            <w:tcW w:w="8516" w:type="dxa"/>
          </w:tcPr>
          <w:p w:rsidR="00C24D8B" w:rsidRPr="00F6279E" w:rsidRDefault="00C24D8B" w:rsidP="00AC0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Referring Hospital:</w:t>
            </w:r>
          </w:p>
        </w:tc>
      </w:tr>
    </w:tbl>
    <w:p w:rsidR="00C24D8B" w:rsidRPr="00EB44D1" w:rsidRDefault="00C24D8B" w:rsidP="00C24D8B">
      <w:pPr>
        <w:rPr>
          <w:sz w:val="28"/>
          <w:szCs w:val="28"/>
        </w:rPr>
      </w:pPr>
    </w:p>
    <w:p w:rsidR="00C24D8B" w:rsidRPr="00EB44D1" w:rsidRDefault="00C24D8B" w:rsidP="00C24D8B">
      <w:pPr>
        <w:rPr>
          <w:sz w:val="28"/>
          <w:szCs w:val="28"/>
        </w:rPr>
      </w:pPr>
      <w:r w:rsidRPr="00EB44D1">
        <w:rPr>
          <w:sz w:val="28"/>
          <w:szCs w:val="28"/>
        </w:rPr>
        <w:t xml:space="preserve">I hereby confirm that the above patient will be repatriated to </w:t>
      </w:r>
      <w:r w:rsidRPr="00C70248">
        <w:rPr>
          <w:sz w:val="28"/>
          <w:szCs w:val="28"/>
          <w:u w:val="single"/>
        </w:rPr>
        <w:t xml:space="preserve">this hospital </w:t>
      </w:r>
      <w:r w:rsidRPr="00EB44D1">
        <w:rPr>
          <w:sz w:val="28"/>
          <w:szCs w:val="28"/>
        </w:rPr>
        <w:t>under my care, if d</w:t>
      </w:r>
      <w:r>
        <w:rPr>
          <w:sz w:val="28"/>
          <w:szCs w:val="28"/>
        </w:rPr>
        <w:t xml:space="preserve">eemed necessary, by The Duke of </w:t>
      </w:r>
      <w:r w:rsidRPr="00EB44D1">
        <w:rPr>
          <w:sz w:val="28"/>
          <w:szCs w:val="28"/>
        </w:rPr>
        <w:t>Cornwall Spinal Injury Treatment Centre.</w:t>
      </w:r>
    </w:p>
    <w:p w:rsidR="00C24D8B" w:rsidRPr="00EB44D1" w:rsidRDefault="00C24D8B" w:rsidP="00C24D8B">
      <w:pPr>
        <w:rPr>
          <w:sz w:val="28"/>
          <w:szCs w:val="28"/>
        </w:rPr>
      </w:pPr>
    </w:p>
    <w:p w:rsidR="00C24D8B" w:rsidRDefault="00C24D8B" w:rsidP="00C24D8B">
      <w:pPr>
        <w:jc w:val="center"/>
        <w:rPr>
          <w:color w:val="FF0000"/>
          <w:sz w:val="28"/>
          <w:szCs w:val="28"/>
        </w:rPr>
      </w:pPr>
      <w:r w:rsidRPr="00C3599C">
        <w:rPr>
          <w:color w:val="FF0000"/>
          <w:sz w:val="28"/>
          <w:szCs w:val="28"/>
        </w:rPr>
        <w:t xml:space="preserve">This completed document is required prior to any admission to </w:t>
      </w:r>
    </w:p>
    <w:p w:rsidR="00C24D8B" w:rsidRPr="00C3599C" w:rsidRDefault="00C24D8B" w:rsidP="00C24D8B">
      <w:pPr>
        <w:jc w:val="center"/>
        <w:rPr>
          <w:color w:val="FF0000"/>
          <w:sz w:val="28"/>
          <w:szCs w:val="28"/>
        </w:rPr>
      </w:pPr>
      <w:r w:rsidRPr="00C3599C">
        <w:rPr>
          <w:color w:val="FF0000"/>
          <w:sz w:val="28"/>
          <w:szCs w:val="28"/>
        </w:rPr>
        <w:t>The Duke of Cornwall Spinal Treatment Centre</w:t>
      </w:r>
    </w:p>
    <w:p w:rsidR="00C24D8B" w:rsidRPr="00EB44D1" w:rsidRDefault="00C24D8B" w:rsidP="00C24D8B">
      <w:pPr>
        <w:rPr>
          <w:sz w:val="28"/>
          <w:szCs w:val="28"/>
        </w:rPr>
      </w:pPr>
    </w:p>
    <w:p w:rsidR="00C24D8B" w:rsidRPr="00DB4781" w:rsidRDefault="00C24D8B" w:rsidP="00C24D8B">
      <w:pPr>
        <w:rPr>
          <w:color w:val="0070C0"/>
          <w:sz w:val="28"/>
          <w:szCs w:val="28"/>
        </w:rPr>
      </w:pPr>
      <w:r w:rsidRPr="00DB4781">
        <w:rPr>
          <w:color w:val="0070C0"/>
          <w:sz w:val="28"/>
          <w:szCs w:val="28"/>
        </w:rPr>
        <w:t>Consultant Signature: . . . . . . . . . . . . . . . . . . . . . . . . . . . . . . . . . . . . . . . . . . . . . . .</w:t>
      </w:r>
    </w:p>
    <w:p w:rsidR="00C24D8B" w:rsidRDefault="00C24D8B" w:rsidP="00C24D8B">
      <w:pPr>
        <w:rPr>
          <w:color w:val="0070C0"/>
          <w:sz w:val="28"/>
          <w:szCs w:val="28"/>
        </w:rPr>
      </w:pPr>
    </w:p>
    <w:p w:rsidR="00C24D8B" w:rsidRPr="00DB4781" w:rsidRDefault="00C24D8B" w:rsidP="00C24D8B">
      <w:pPr>
        <w:rPr>
          <w:color w:val="0070C0"/>
          <w:sz w:val="28"/>
          <w:szCs w:val="28"/>
        </w:rPr>
      </w:pPr>
      <w:r w:rsidRPr="00DB4781">
        <w:rPr>
          <w:color w:val="0070C0"/>
          <w:sz w:val="28"/>
          <w:szCs w:val="28"/>
        </w:rPr>
        <w:t>Consultant Name (</w:t>
      </w:r>
      <w:r w:rsidRPr="00DB4781">
        <w:rPr>
          <w:i/>
          <w:color w:val="0070C0"/>
          <w:sz w:val="28"/>
          <w:szCs w:val="28"/>
        </w:rPr>
        <w:t>Please Print)</w:t>
      </w:r>
      <w:proofErr w:type="gramStart"/>
      <w:r w:rsidRPr="00DB4781">
        <w:rPr>
          <w:color w:val="0070C0"/>
          <w:sz w:val="28"/>
          <w:szCs w:val="28"/>
        </w:rPr>
        <w:t>:. . . . . . . . . . . . . . . . . . . . . . . . . . . . . . . . . . . .</w:t>
      </w:r>
      <w:proofErr w:type="gramEnd"/>
      <w:r w:rsidRPr="00DB4781">
        <w:rPr>
          <w:color w:val="0070C0"/>
          <w:sz w:val="28"/>
          <w:szCs w:val="28"/>
        </w:rPr>
        <w:t xml:space="preserve"> . </w:t>
      </w:r>
    </w:p>
    <w:p w:rsidR="00C24D8B" w:rsidRPr="00DB4781" w:rsidRDefault="00C24D8B" w:rsidP="00C24D8B">
      <w:pPr>
        <w:rPr>
          <w:color w:val="0070C0"/>
          <w:sz w:val="28"/>
          <w:szCs w:val="28"/>
        </w:rPr>
      </w:pPr>
    </w:p>
    <w:p w:rsidR="00C24D8B" w:rsidRPr="00DB4781" w:rsidRDefault="00C24D8B" w:rsidP="00C24D8B">
      <w:pPr>
        <w:rPr>
          <w:color w:val="0070C0"/>
          <w:sz w:val="28"/>
          <w:szCs w:val="28"/>
        </w:rPr>
      </w:pPr>
      <w:r w:rsidRPr="00DB4781">
        <w:rPr>
          <w:color w:val="0070C0"/>
          <w:sz w:val="28"/>
          <w:szCs w:val="28"/>
        </w:rPr>
        <w:lastRenderedPageBreak/>
        <w:t>Date of Signature: . . . . . . . . . . . . . . . . . . . . . . .</w:t>
      </w:r>
    </w:p>
    <w:p w:rsidR="006A18E7" w:rsidRDefault="006A18E7">
      <w:bookmarkStart w:id="0" w:name="_GoBack"/>
      <w:bookmarkEnd w:id="0"/>
    </w:p>
    <w:sectPr w:rsidR="006A18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 45 Light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Frutiger 55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5DE"/>
    <w:multiLevelType w:val="hybridMultilevel"/>
    <w:tmpl w:val="7B8071C6"/>
    <w:lvl w:ilvl="0" w:tplc="217A9FDC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4778C"/>
    <w:multiLevelType w:val="hybridMultilevel"/>
    <w:tmpl w:val="16922906"/>
    <w:lvl w:ilvl="0" w:tplc="0310F3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317AF5"/>
    <w:multiLevelType w:val="multilevel"/>
    <w:tmpl w:val="61D8297A"/>
    <w:lvl w:ilvl="0">
      <w:start w:val="1"/>
      <w:numFmt w:val="decimal"/>
      <w:isLgl/>
      <w:lvlText w:val="%1.0"/>
      <w:lvlJc w:val="left"/>
      <w:pPr>
        <w:tabs>
          <w:tab w:val="num" w:pos="567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7" w:hanging="567"/>
      </w:pPr>
      <w:rPr>
        <w:rFonts w:hint="default"/>
        <w:b w:val="0"/>
        <w:i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1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191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8B"/>
    <w:rsid w:val="000A07D4"/>
    <w:rsid w:val="001F6AF7"/>
    <w:rsid w:val="005E6B5D"/>
    <w:rsid w:val="006A18E7"/>
    <w:rsid w:val="006B3A59"/>
    <w:rsid w:val="00C2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1F6AF7"/>
    <w:pPr>
      <w:keepNext/>
      <w:keepLines/>
      <w:numPr>
        <w:numId w:val="2"/>
      </w:numPr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1F6AF7"/>
    <w:pPr>
      <w:spacing w:before="200"/>
      <w:ind w:left="357" w:hanging="357"/>
      <w:outlineLvl w:val="1"/>
    </w:pPr>
    <w:rPr>
      <w:b w:val="0"/>
      <w:bCs w:val="0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C24D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IDLevel1para">
    <w:name w:val="ICID Level 1 para"/>
    <w:basedOn w:val="Normal"/>
    <w:autoRedefine/>
    <w:qFormat/>
    <w:rsid w:val="000A07D4"/>
    <w:pPr>
      <w:spacing w:before="160" w:after="60"/>
      <w:ind w:left="397"/>
      <w:mirrorIndents/>
    </w:pPr>
    <w:rPr>
      <w:rFonts w:ascii="Arial" w:eastAsia="Arial" w:hAnsi="Arial" w:cs="Arial"/>
      <w:spacing w:val="3"/>
    </w:rPr>
  </w:style>
  <w:style w:type="character" w:customStyle="1" w:styleId="Heading1Char">
    <w:name w:val="Heading 1 Char"/>
    <w:basedOn w:val="DefaultParagraphFont"/>
    <w:link w:val="Heading1"/>
    <w:uiPriority w:val="9"/>
    <w:rsid w:val="001F6AF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6AF7"/>
    <w:rPr>
      <w:rFonts w:ascii="Arial" w:eastAsiaTheme="majorEastAsia" w:hAnsi="Arial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C24D8B"/>
    <w:rPr>
      <w:rFonts w:ascii="Arial" w:eastAsia="Times New Roman" w:hAnsi="Arial" w:cs="Arial"/>
      <w:b/>
      <w:bCs/>
      <w:sz w:val="26"/>
      <w:szCs w:val="26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1F6AF7"/>
    <w:pPr>
      <w:keepNext/>
      <w:keepLines/>
      <w:numPr>
        <w:numId w:val="2"/>
      </w:numPr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1F6AF7"/>
    <w:pPr>
      <w:spacing w:before="200"/>
      <w:ind w:left="357" w:hanging="357"/>
      <w:outlineLvl w:val="1"/>
    </w:pPr>
    <w:rPr>
      <w:b w:val="0"/>
      <w:bCs w:val="0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rsid w:val="00C24D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IDLevel1para">
    <w:name w:val="ICID Level 1 para"/>
    <w:basedOn w:val="Normal"/>
    <w:autoRedefine/>
    <w:qFormat/>
    <w:rsid w:val="000A07D4"/>
    <w:pPr>
      <w:spacing w:before="160" w:after="60"/>
      <w:ind w:left="397"/>
      <w:mirrorIndents/>
    </w:pPr>
    <w:rPr>
      <w:rFonts w:ascii="Arial" w:eastAsia="Arial" w:hAnsi="Arial" w:cs="Arial"/>
      <w:spacing w:val="3"/>
    </w:rPr>
  </w:style>
  <w:style w:type="character" w:customStyle="1" w:styleId="Heading1Char">
    <w:name w:val="Heading 1 Char"/>
    <w:basedOn w:val="DefaultParagraphFont"/>
    <w:link w:val="Heading1"/>
    <w:uiPriority w:val="9"/>
    <w:rsid w:val="001F6AF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6AF7"/>
    <w:rPr>
      <w:rFonts w:ascii="Arial" w:eastAsiaTheme="majorEastAsia" w:hAnsi="Arial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C24D8B"/>
    <w:rPr>
      <w:rFonts w:ascii="Arial" w:eastAsia="Times New Roman" w:hAnsi="Arial" w:cs="Arial"/>
      <w:b/>
      <w:bCs/>
      <w:sz w:val="26"/>
      <w:szCs w:val="2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Sibson</dc:creator>
  <cp:lastModifiedBy>Paul Sibson</cp:lastModifiedBy>
  <cp:revision>1</cp:revision>
  <dcterms:created xsi:type="dcterms:W3CDTF">2016-08-03T06:06:00Z</dcterms:created>
  <dcterms:modified xsi:type="dcterms:W3CDTF">2016-08-03T06:09:00Z</dcterms:modified>
</cp:coreProperties>
</file>